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CB3" w:rsidRDefault="00C64CB3" w:rsidP="00C64CB3">
      <w:bookmarkStart w:id="0" w:name="_GoBack"/>
      <w:bookmarkEnd w:id="0"/>
    </w:p>
    <w:p w:rsidR="00CE55F4" w:rsidRDefault="00CE55F4" w:rsidP="00C64CB3"/>
    <w:p w:rsidR="00CE55F4" w:rsidRDefault="00CE55F4" w:rsidP="00C64CB3"/>
    <w:p w:rsidR="00CE55F4" w:rsidRDefault="00CE55F4" w:rsidP="00C64CB3">
      <w:r>
        <w:t>Dear Parents/Carers</w:t>
      </w:r>
      <w:r>
        <w:tab/>
      </w:r>
      <w:r>
        <w:tab/>
      </w:r>
      <w:r>
        <w:tab/>
      </w:r>
      <w:r>
        <w:tab/>
      </w:r>
      <w:r>
        <w:tab/>
      </w:r>
      <w:r>
        <w:tab/>
      </w:r>
      <w:r>
        <w:tab/>
      </w:r>
      <w:r>
        <w:tab/>
      </w:r>
      <w:r w:rsidR="00D11C7D">
        <w:t>9</w:t>
      </w:r>
      <w:r w:rsidR="001E3025">
        <w:t>th</w:t>
      </w:r>
      <w:r>
        <w:t xml:space="preserve"> </w:t>
      </w:r>
      <w:r w:rsidR="001E3025">
        <w:t>J</w:t>
      </w:r>
      <w:r w:rsidR="00D11C7D">
        <w:t>a</w:t>
      </w:r>
      <w:r w:rsidR="001E3025">
        <w:t>n</w:t>
      </w:r>
      <w:r w:rsidR="00D11C7D">
        <w:t>uary</w:t>
      </w:r>
      <w:r>
        <w:t xml:space="preserve"> 20</w:t>
      </w:r>
      <w:r w:rsidR="00D11C7D">
        <w:t>23</w:t>
      </w:r>
    </w:p>
    <w:p w:rsidR="00CE55F4" w:rsidRDefault="00CE55F4" w:rsidP="00C64CB3"/>
    <w:p w:rsidR="00CE55F4" w:rsidRDefault="00D11C7D" w:rsidP="00C64CB3">
      <w:pPr>
        <w:rPr>
          <w:b/>
        </w:rPr>
      </w:pPr>
      <w:r>
        <w:rPr>
          <w:b/>
        </w:rPr>
        <w:t>SHARED</w:t>
      </w:r>
      <w:r w:rsidR="001E3025">
        <w:rPr>
          <w:b/>
        </w:rPr>
        <w:t xml:space="preserve"> READ</w:t>
      </w:r>
    </w:p>
    <w:p w:rsidR="00CE55F4" w:rsidRDefault="00CE55F4" w:rsidP="00C64CB3">
      <w:pPr>
        <w:rPr>
          <w:b/>
        </w:rPr>
      </w:pPr>
    </w:p>
    <w:p w:rsidR="00CE55F4" w:rsidRDefault="00D11C7D" w:rsidP="00C64CB3">
      <w:r>
        <w:t>We are inviting parents/carers to come in to school at 2:30</w:t>
      </w:r>
      <w:r w:rsidR="007B137C">
        <w:t>pm</w:t>
      </w:r>
      <w:r>
        <w:t xml:space="preserve"> on 20</w:t>
      </w:r>
      <w:r w:rsidRPr="00D11C7D">
        <w:rPr>
          <w:vertAlign w:val="superscript"/>
        </w:rPr>
        <w:t>th</w:t>
      </w:r>
      <w:r>
        <w:t xml:space="preserve"> January 2023 to share a brief reading session with their child</w:t>
      </w:r>
      <w:r w:rsidR="007B137C">
        <w:t xml:space="preserve"> </w:t>
      </w:r>
      <w:r>
        <w:t>lead by the class teacher</w:t>
      </w:r>
      <w:r w:rsidR="001E3025">
        <w:t>.</w:t>
      </w:r>
      <w:r>
        <w:t xml:space="preserve"> </w:t>
      </w:r>
    </w:p>
    <w:p w:rsidR="00CE55F4" w:rsidRDefault="00CE55F4" w:rsidP="00C64CB3"/>
    <w:p w:rsidR="00CE55F4" w:rsidRDefault="00D11C7D" w:rsidP="00C64CB3">
      <w:r>
        <w:t xml:space="preserve">The intention is for </w:t>
      </w:r>
      <w:r>
        <w:t>parents/carers</w:t>
      </w:r>
      <w:r>
        <w:t xml:space="preserve"> to experience how we conduct shared reading in school to give you hints as to how you might want to read with your children at home</w:t>
      </w:r>
      <w:r w:rsidR="00F95B4A">
        <w:t>.</w:t>
      </w:r>
    </w:p>
    <w:p w:rsidR="00CE55F4" w:rsidRDefault="00CE55F4" w:rsidP="00C64CB3"/>
    <w:p w:rsidR="00CE55F4" w:rsidRDefault="00D11C7D" w:rsidP="00C64CB3">
      <w:r>
        <w:t>We are purposefully keeping the session to a time of twenty minutes, as we advocate that reading at home should be short but regular to foster a love of reading by children</w:t>
      </w:r>
      <w:r w:rsidR="00F95B4A">
        <w:t>.</w:t>
      </w:r>
      <w:r>
        <w:t xml:space="preserve"> Reading is the key to success across the curriculum and we do our utmost in school to promote the profile of reading.  Reading regularly with your children at home is one way that you can help your children make progress.</w:t>
      </w:r>
    </w:p>
    <w:p w:rsidR="00CE55F4" w:rsidRDefault="00CE55F4" w:rsidP="00C64CB3"/>
    <w:p w:rsidR="00B25DF3" w:rsidRDefault="00D11C7D" w:rsidP="00C64CB3">
      <w:r>
        <w:t xml:space="preserve">On the day, we would like parents </w:t>
      </w:r>
      <w:r w:rsidR="007B137C">
        <w:t>to arrive for 2:30 for a prompt start</w:t>
      </w:r>
      <w:r w:rsidR="00B25DF3">
        <w:t xml:space="preserve">. </w:t>
      </w:r>
      <w:r w:rsidR="007B137C">
        <w:t xml:space="preserve">We will ask parents to leave the classroom at 2:50 </w:t>
      </w:r>
      <w:r w:rsidR="00592C8A">
        <w:t xml:space="preserve">and gather at the gates to the playground, via the office, </w:t>
      </w:r>
      <w:r w:rsidR="007B137C">
        <w:t>to give class teachers the chance to prepare children to get ready for the end of the school day. Parents will then be able to collect their child from the playground gates when they are ready.</w:t>
      </w:r>
    </w:p>
    <w:p w:rsidR="007B137C" w:rsidRDefault="007B137C" w:rsidP="00C64CB3"/>
    <w:p w:rsidR="007B137C" w:rsidRDefault="007B137C" w:rsidP="00C64CB3">
      <w:r>
        <w:t>We understand that some families have more than one child at school: unfortunately it is not possible to move around school between classes.  I would suggest that you visit the classroom of younger children and we will hold a similar event next term to enable you to share reading with older children.</w:t>
      </w:r>
    </w:p>
    <w:p w:rsidR="007B137C" w:rsidRDefault="007B137C" w:rsidP="00C64CB3"/>
    <w:p w:rsidR="007B137C" w:rsidRDefault="007B137C" w:rsidP="00C64CB3">
      <w:r>
        <w:t>Please find attached a leaflet giving families some helpful hints when reading at home.</w:t>
      </w:r>
    </w:p>
    <w:p w:rsidR="00B25DF3" w:rsidRDefault="00B25DF3" w:rsidP="00C64CB3"/>
    <w:p w:rsidR="00CE55F4" w:rsidRDefault="00CE55F4" w:rsidP="00C64CB3">
      <w:r>
        <w:t>Yours faithfully,</w:t>
      </w:r>
    </w:p>
    <w:p w:rsidR="00CE55F4" w:rsidRDefault="00CE55F4" w:rsidP="00C64CB3"/>
    <w:p w:rsidR="00CE55F4" w:rsidRPr="007B137C" w:rsidRDefault="007B137C" w:rsidP="00C64CB3">
      <w:pPr>
        <w:rPr>
          <w:rFonts w:ascii="Script MT Bold" w:hAnsi="Script MT Bold"/>
          <w:sz w:val="32"/>
          <w:szCs w:val="32"/>
        </w:rPr>
      </w:pPr>
      <w:r w:rsidRPr="007B137C">
        <w:rPr>
          <w:rFonts w:ascii="Script MT Bold" w:hAnsi="Script MT Bold"/>
          <w:sz w:val="32"/>
          <w:szCs w:val="32"/>
        </w:rPr>
        <w:t>P Doyle</w:t>
      </w:r>
    </w:p>
    <w:p w:rsidR="00CE55F4" w:rsidRDefault="00CE55F4" w:rsidP="00C64CB3"/>
    <w:p w:rsidR="00B25DF3" w:rsidRDefault="00B25DF3" w:rsidP="00C64CB3"/>
    <w:p w:rsidR="00CE55F4" w:rsidRDefault="00CE55F4" w:rsidP="00C64CB3">
      <w:r>
        <w:t>Mr P Doyle</w:t>
      </w:r>
    </w:p>
    <w:p w:rsidR="00CE55F4" w:rsidRDefault="00CE55F4" w:rsidP="00C64CB3">
      <w:r>
        <w:t>Head of School</w:t>
      </w:r>
    </w:p>
    <w:p w:rsidR="00CE55F4" w:rsidRDefault="00CE55F4" w:rsidP="00C64CB3"/>
    <w:p w:rsidR="00CE55F4" w:rsidRDefault="00CE55F4" w:rsidP="00C64CB3"/>
    <w:p w:rsidR="00CE55F4" w:rsidRPr="00CE55F4" w:rsidRDefault="00CE55F4" w:rsidP="00C64CB3"/>
    <w:sectPr w:rsidR="00CE55F4" w:rsidRPr="00CE55F4" w:rsidSect="003E737C">
      <w:headerReference w:type="default" r:id="rId6"/>
      <w:footerReference w:type="default" r:id="rId7"/>
      <w:pgSz w:w="11900" w:h="16840"/>
      <w:pgMar w:top="720" w:right="720" w:bottom="720" w:left="720" w:header="709"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AE5" w:rsidRDefault="00917AE5" w:rsidP="005F4B84">
      <w:r>
        <w:separator/>
      </w:r>
    </w:p>
  </w:endnote>
  <w:endnote w:type="continuationSeparator" w:id="0">
    <w:p w:rsidR="00917AE5" w:rsidRDefault="00917AE5" w:rsidP="005F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AE5" w:rsidRPr="003E737C" w:rsidRDefault="00917AE5" w:rsidP="003E737C">
    <w:pPr>
      <w:pStyle w:val="Footer"/>
      <w:jc w:val="center"/>
      <w:rPr>
        <w:noProof/>
        <w:sz w:val="20"/>
        <w:szCs w:val="20"/>
        <w:lang w:eastAsia="en-GB"/>
      </w:rPr>
    </w:pPr>
    <w:r>
      <w:rPr>
        <w:noProof/>
        <w:sz w:val="20"/>
        <w:szCs w:val="20"/>
        <w:lang w:eastAsia="en-GB"/>
      </w:rPr>
      <w:t>S</w:t>
    </w:r>
    <w:r w:rsidRPr="003E737C">
      <w:rPr>
        <w:noProof/>
        <w:sz w:val="20"/>
        <w:szCs w:val="20"/>
        <w:lang w:eastAsia="en-GB"/>
      </w:rPr>
      <w:t>parrow Hall Road, Liverpool L9 6BU</w:t>
    </w:r>
  </w:p>
  <w:p w:rsidR="00917AE5" w:rsidRPr="003E737C" w:rsidRDefault="00917AE5" w:rsidP="003E737C">
    <w:pPr>
      <w:pStyle w:val="Footer"/>
      <w:jc w:val="center"/>
      <w:rPr>
        <w:noProof/>
        <w:sz w:val="20"/>
        <w:szCs w:val="20"/>
        <w:lang w:eastAsia="en-GB"/>
      </w:rPr>
    </w:pPr>
    <w:r w:rsidRPr="003E737C">
      <w:rPr>
        <w:noProof/>
        <w:sz w:val="20"/>
        <w:szCs w:val="20"/>
        <w:lang w:eastAsia="en-GB"/>
      </w:rPr>
      <w:t>Telephone: 0151 525 8552  ● Fax 0151 523 2499</w:t>
    </w:r>
  </w:p>
  <w:p w:rsidR="00917AE5" w:rsidRPr="003E737C" w:rsidRDefault="00917AE5" w:rsidP="003E737C">
    <w:pPr>
      <w:pStyle w:val="Footer"/>
      <w:jc w:val="center"/>
      <w:rPr>
        <w:sz w:val="20"/>
        <w:szCs w:val="20"/>
      </w:rPr>
    </w:pPr>
    <w:r w:rsidRPr="003E737C">
      <w:rPr>
        <w:noProof/>
        <w:sz w:val="20"/>
        <w:szCs w:val="20"/>
        <w:lang w:eastAsia="en-GB"/>
      </w:rPr>
      <w:t xml:space="preserve">Email: </w:t>
    </w:r>
    <w:hyperlink r:id="rId1" w:history="1">
      <w:r w:rsidRPr="003E737C">
        <w:rPr>
          <w:rStyle w:val="Hyperlink"/>
          <w:noProof/>
          <w:sz w:val="20"/>
          <w:szCs w:val="20"/>
          <w:lang w:eastAsia="en-GB"/>
        </w:rPr>
        <w:t>philomenas-ao@ourlady-st-philomenas.liverpool.sch.uk</w:t>
      </w:r>
    </w:hyperlink>
    <w:r w:rsidRPr="003E737C">
      <w:rPr>
        <w:noProof/>
        <w:sz w:val="20"/>
        <w:szCs w:val="20"/>
        <w:lang w:eastAsia="en-GB"/>
      </w:rPr>
      <w:t xml:space="preserve">  ● website: www.olasp.co.uk</w:t>
    </w:r>
  </w:p>
  <w:p w:rsidR="00917AE5" w:rsidRPr="003E737C" w:rsidRDefault="00917AE5" w:rsidP="003E737C">
    <w:pPr>
      <w:pStyle w:val="Footer"/>
      <w:jc w:val="center"/>
      <w:rPr>
        <w:sz w:val="20"/>
        <w:szCs w:val="20"/>
      </w:rPr>
    </w:pPr>
  </w:p>
  <w:p w:rsidR="00917AE5" w:rsidRDefault="00917AE5">
    <w:pPr>
      <w:pStyle w:val="Footer"/>
    </w:pPr>
  </w:p>
  <w:p w:rsidR="00917AE5" w:rsidRDefault="00917AE5" w:rsidP="000C7522">
    <w:pPr>
      <w:pStyle w:val="Footer"/>
      <w:jc w:val="center"/>
    </w:pPr>
  </w:p>
  <w:p w:rsidR="00917AE5" w:rsidRDefault="00917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AE5" w:rsidRDefault="00917AE5" w:rsidP="005F4B84">
      <w:r>
        <w:separator/>
      </w:r>
    </w:p>
  </w:footnote>
  <w:footnote w:type="continuationSeparator" w:id="0">
    <w:p w:rsidR="00917AE5" w:rsidRDefault="00917AE5" w:rsidP="005F4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98E" w:rsidRDefault="00917AE5" w:rsidP="0073598E">
    <w:pPr>
      <w:pStyle w:val="Header"/>
      <w:jc w:val="center"/>
      <w:rPr>
        <w:b/>
        <w:caps/>
        <w:sz w:val="32"/>
        <w:szCs w:val="32"/>
      </w:rPr>
    </w:pPr>
    <w:r>
      <w:rPr>
        <w:noProof/>
        <w:lang w:eastAsia="en-GB"/>
      </w:rPr>
      <w:drawing>
        <wp:anchor distT="0" distB="0" distL="114300" distR="114300" simplePos="0" relativeHeight="251658240" behindDoc="1" locked="0" layoutInCell="1" allowOverlap="1" wp14:anchorId="48C56F56" wp14:editId="594D0584">
          <wp:simplePos x="0" y="0"/>
          <wp:positionH relativeFrom="column">
            <wp:posOffset>5685790</wp:posOffset>
          </wp:positionH>
          <wp:positionV relativeFrom="paragraph">
            <wp:posOffset>-31750</wp:posOffset>
          </wp:positionV>
          <wp:extent cx="923925" cy="923925"/>
          <wp:effectExtent l="0" t="0" r="9525" b="9525"/>
          <wp:wrapTight wrapText="bothSides">
            <wp:wrapPolygon edited="0">
              <wp:start x="0" y="0"/>
              <wp:lineTo x="0" y="21377"/>
              <wp:lineTo x="21377" y="21377"/>
              <wp:lineTo x="21377" y="0"/>
              <wp:lineTo x="0" y="0"/>
            </wp:wrapPolygon>
          </wp:wrapTight>
          <wp:docPr id="2" name="Picture 2" descr="C:\Users\philomenas-ao\Desktop\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hilomenas-ao\Desktop\Ofsted_Good_GP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1" locked="0" layoutInCell="1" allowOverlap="1" wp14:anchorId="7AD97988" wp14:editId="04185BC8">
          <wp:simplePos x="0" y="0"/>
          <wp:positionH relativeFrom="column">
            <wp:posOffset>-190500</wp:posOffset>
          </wp:positionH>
          <wp:positionV relativeFrom="paragraph">
            <wp:posOffset>-93345</wp:posOffset>
          </wp:positionV>
          <wp:extent cx="1356995" cy="1169670"/>
          <wp:effectExtent l="0" t="0" r="0" b="0"/>
          <wp:wrapNone/>
          <wp:docPr id="10" name="Picture 10"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2"/>
                  <a:srcRect/>
                  <a:stretch>
                    <a:fillRect/>
                  </a:stretch>
                </pic:blipFill>
                <pic:spPr bwMode="auto">
                  <a:xfrm>
                    <a:off x="0" y="0"/>
                    <a:ext cx="1356995" cy="1169670"/>
                  </a:xfrm>
                  <a:prstGeom prst="rect">
                    <a:avLst/>
                  </a:prstGeom>
                  <a:noFill/>
                  <a:ln w="9525">
                    <a:noFill/>
                    <a:miter lim="800000"/>
                    <a:headEnd/>
                    <a:tailEnd/>
                  </a:ln>
                </pic:spPr>
              </pic:pic>
            </a:graphicData>
          </a:graphic>
        </wp:anchor>
      </w:drawing>
    </w:r>
    <w:r w:rsidRPr="009C12D8">
      <w:rPr>
        <w:b/>
        <w:caps/>
        <w:sz w:val="32"/>
        <w:szCs w:val="32"/>
      </w:rPr>
      <w:t>Our Lady &amp; St Philomena’s</w:t>
    </w:r>
  </w:p>
  <w:p w:rsidR="00917AE5" w:rsidRPr="009C12D8" w:rsidRDefault="00917AE5" w:rsidP="0073598E">
    <w:pPr>
      <w:pStyle w:val="Header"/>
      <w:jc w:val="center"/>
      <w:rPr>
        <w:b/>
        <w:caps/>
        <w:sz w:val="32"/>
        <w:szCs w:val="32"/>
      </w:rPr>
    </w:pPr>
    <w:r w:rsidRPr="009C12D8">
      <w:rPr>
        <w:b/>
        <w:caps/>
        <w:sz w:val="32"/>
        <w:szCs w:val="32"/>
      </w:rPr>
      <w:t>Catholic Primary School</w:t>
    </w:r>
  </w:p>
  <w:p w:rsidR="00917AE5" w:rsidRDefault="00D35E7D" w:rsidP="0073598E">
    <w:pPr>
      <w:pStyle w:val="Header"/>
      <w:jc w:val="center"/>
      <w:rPr>
        <w:b/>
      </w:rPr>
    </w:pPr>
    <w:r>
      <w:rPr>
        <w:b/>
      </w:rPr>
      <w:t xml:space="preserve">Executive </w:t>
    </w:r>
    <w:r w:rsidR="00917AE5" w:rsidRPr="006D1A80">
      <w:rPr>
        <w:b/>
      </w:rPr>
      <w:t>Head Teacher Mrs A Radford</w:t>
    </w:r>
  </w:p>
  <w:p w:rsidR="00917AE5" w:rsidRDefault="00917AE5">
    <w:pPr>
      <w:pStyle w:val="Header"/>
      <w:rPr>
        <w:b/>
      </w:rPr>
    </w:pPr>
  </w:p>
  <w:p w:rsidR="0073598E" w:rsidRDefault="0073598E">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F58"/>
    <w:rsid w:val="00023751"/>
    <w:rsid w:val="00034796"/>
    <w:rsid w:val="00074040"/>
    <w:rsid w:val="00081A08"/>
    <w:rsid w:val="00086D1A"/>
    <w:rsid w:val="000C7522"/>
    <w:rsid w:val="000D7025"/>
    <w:rsid w:val="001133AB"/>
    <w:rsid w:val="00120EFC"/>
    <w:rsid w:val="00161A6D"/>
    <w:rsid w:val="001A1785"/>
    <w:rsid w:val="001E142B"/>
    <w:rsid w:val="001E3025"/>
    <w:rsid w:val="0032407D"/>
    <w:rsid w:val="00371623"/>
    <w:rsid w:val="00375A8A"/>
    <w:rsid w:val="003A7AA5"/>
    <w:rsid w:val="003B32C8"/>
    <w:rsid w:val="003C4508"/>
    <w:rsid w:val="003E2696"/>
    <w:rsid w:val="003E737C"/>
    <w:rsid w:val="003F08D9"/>
    <w:rsid w:val="003F2D1E"/>
    <w:rsid w:val="00431DC9"/>
    <w:rsid w:val="00451355"/>
    <w:rsid w:val="005328F4"/>
    <w:rsid w:val="00592C8A"/>
    <w:rsid w:val="00593B39"/>
    <w:rsid w:val="005A4F2A"/>
    <w:rsid w:val="005F4B84"/>
    <w:rsid w:val="006235F8"/>
    <w:rsid w:val="0067255A"/>
    <w:rsid w:val="00692119"/>
    <w:rsid w:val="006960F6"/>
    <w:rsid w:val="006C6650"/>
    <w:rsid w:val="006D1A80"/>
    <w:rsid w:val="00722FB6"/>
    <w:rsid w:val="0073598E"/>
    <w:rsid w:val="00745404"/>
    <w:rsid w:val="007B137C"/>
    <w:rsid w:val="007D63B6"/>
    <w:rsid w:val="00917AE5"/>
    <w:rsid w:val="009404E3"/>
    <w:rsid w:val="00940551"/>
    <w:rsid w:val="009707D2"/>
    <w:rsid w:val="00982AA0"/>
    <w:rsid w:val="009B0676"/>
    <w:rsid w:val="009C12D8"/>
    <w:rsid w:val="009D5ECA"/>
    <w:rsid w:val="009E0D8A"/>
    <w:rsid w:val="009F40CE"/>
    <w:rsid w:val="00A04397"/>
    <w:rsid w:val="00A136EE"/>
    <w:rsid w:val="00A4047C"/>
    <w:rsid w:val="00B25DF3"/>
    <w:rsid w:val="00B85E22"/>
    <w:rsid w:val="00B94F58"/>
    <w:rsid w:val="00C002C0"/>
    <w:rsid w:val="00C01651"/>
    <w:rsid w:val="00C032C7"/>
    <w:rsid w:val="00C25545"/>
    <w:rsid w:val="00C64CB3"/>
    <w:rsid w:val="00C74D86"/>
    <w:rsid w:val="00CC19CA"/>
    <w:rsid w:val="00CD2F52"/>
    <w:rsid w:val="00CE55F4"/>
    <w:rsid w:val="00D11C7D"/>
    <w:rsid w:val="00D35E7D"/>
    <w:rsid w:val="00D65D7A"/>
    <w:rsid w:val="00D669DF"/>
    <w:rsid w:val="00D70019"/>
    <w:rsid w:val="00D84C86"/>
    <w:rsid w:val="00E0201C"/>
    <w:rsid w:val="00E1285D"/>
    <w:rsid w:val="00E1460B"/>
    <w:rsid w:val="00E16CD1"/>
    <w:rsid w:val="00E271C5"/>
    <w:rsid w:val="00E457C7"/>
    <w:rsid w:val="00E605B1"/>
    <w:rsid w:val="00E7540A"/>
    <w:rsid w:val="00E87899"/>
    <w:rsid w:val="00EB09E1"/>
    <w:rsid w:val="00EF183D"/>
    <w:rsid w:val="00F8658A"/>
    <w:rsid w:val="00F95B4A"/>
    <w:rsid w:val="00FC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2BE718A0"/>
  <w15:docId w15:val="{189924E7-CABB-4920-A844-3564BCEC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imes New Roman" w:hAnsi="Tahoma" w:cs="Tahom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89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B84"/>
    <w:pPr>
      <w:tabs>
        <w:tab w:val="center" w:pos="4680"/>
        <w:tab w:val="right" w:pos="9360"/>
      </w:tabs>
    </w:pPr>
  </w:style>
  <w:style w:type="character" w:customStyle="1" w:styleId="HeaderChar">
    <w:name w:val="Header Char"/>
    <w:basedOn w:val="DefaultParagraphFont"/>
    <w:link w:val="Header"/>
    <w:uiPriority w:val="99"/>
    <w:rsid w:val="005F4B84"/>
    <w:rPr>
      <w:sz w:val="24"/>
      <w:szCs w:val="24"/>
      <w:lang w:val="en-GB"/>
    </w:rPr>
  </w:style>
  <w:style w:type="paragraph" w:styleId="Footer">
    <w:name w:val="footer"/>
    <w:basedOn w:val="Normal"/>
    <w:link w:val="FooterChar"/>
    <w:uiPriority w:val="99"/>
    <w:unhideWhenUsed/>
    <w:rsid w:val="005F4B84"/>
    <w:pPr>
      <w:tabs>
        <w:tab w:val="center" w:pos="4680"/>
        <w:tab w:val="right" w:pos="9360"/>
      </w:tabs>
    </w:pPr>
  </w:style>
  <w:style w:type="character" w:customStyle="1" w:styleId="FooterChar">
    <w:name w:val="Footer Char"/>
    <w:basedOn w:val="DefaultParagraphFont"/>
    <w:link w:val="Footer"/>
    <w:uiPriority w:val="99"/>
    <w:rsid w:val="005F4B84"/>
    <w:rPr>
      <w:sz w:val="24"/>
      <w:szCs w:val="24"/>
      <w:lang w:val="en-GB"/>
    </w:rPr>
  </w:style>
  <w:style w:type="paragraph" w:styleId="BalloonText">
    <w:name w:val="Balloon Text"/>
    <w:basedOn w:val="Normal"/>
    <w:link w:val="BalloonTextChar"/>
    <w:uiPriority w:val="99"/>
    <w:semiHidden/>
    <w:unhideWhenUsed/>
    <w:rsid w:val="005F4B84"/>
    <w:rPr>
      <w:sz w:val="16"/>
      <w:szCs w:val="16"/>
    </w:rPr>
  </w:style>
  <w:style w:type="character" w:customStyle="1" w:styleId="BalloonTextChar">
    <w:name w:val="Balloon Text Char"/>
    <w:basedOn w:val="DefaultParagraphFont"/>
    <w:link w:val="BalloonText"/>
    <w:uiPriority w:val="99"/>
    <w:semiHidden/>
    <w:rsid w:val="005F4B84"/>
    <w:rPr>
      <w:rFonts w:ascii="Tahoma" w:hAnsi="Tahoma" w:cs="Tahoma"/>
      <w:sz w:val="16"/>
      <w:szCs w:val="16"/>
      <w:lang w:val="en-GB"/>
    </w:rPr>
  </w:style>
  <w:style w:type="character" w:styleId="Hyperlink">
    <w:name w:val="Hyperlink"/>
    <w:basedOn w:val="DefaultParagraphFont"/>
    <w:uiPriority w:val="99"/>
    <w:unhideWhenUsed/>
    <w:rsid w:val="003E73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hilomenas-ao@ourlady-st-philomenas.liverpool.sch.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omenas-ao1\AppData\Roaming\Microsoft\Templates\New%20letter%20headjune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letter headjune2016</Template>
  <TotalTime>2</TotalTime>
  <Pages>1</Pages>
  <Words>287</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OUR LADY &amp; ST. PHILOMENA’S</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&amp; ST. PHILOMENA’S</dc:title>
  <dc:creator>philomenas-ao1</dc:creator>
  <cp:lastModifiedBy>Phil Doyle</cp:lastModifiedBy>
  <cp:revision>3</cp:revision>
  <cp:lastPrinted>2018-06-14T09:18:00Z</cp:lastPrinted>
  <dcterms:created xsi:type="dcterms:W3CDTF">2023-01-06T12:32:00Z</dcterms:created>
  <dcterms:modified xsi:type="dcterms:W3CDTF">2023-01-06T12:33:00Z</dcterms:modified>
</cp:coreProperties>
</file>